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46" w:rsidRPr="002A3CFB" w:rsidRDefault="00DE7846" w:rsidP="002A3CFB">
      <w:pPr>
        <w:widowControl/>
        <w:spacing w:before="100" w:beforeAutospacing="1" w:after="100" w:afterAutospacing="1"/>
        <w:jc w:val="center"/>
        <w:outlineLvl w:val="1"/>
        <w:rPr>
          <w:rFonts w:ascii="宋体" w:hAnsi="宋体" w:cs="宋体" w:hint="eastAsia"/>
          <w:kern w:val="0"/>
          <w:sz w:val="28"/>
          <w:szCs w:val="28"/>
        </w:rPr>
      </w:pPr>
      <w:r w:rsidRPr="002A3CFB">
        <w:rPr>
          <w:rFonts w:ascii="宋体" w:hAnsi="宋体" w:cs="宋体" w:hint="eastAsia"/>
          <w:b/>
          <w:bCs/>
          <w:kern w:val="0"/>
          <w:sz w:val="28"/>
          <w:szCs w:val="28"/>
        </w:rPr>
        <w:t>2016-2017学年第二学期阳光社公益劳动工作计划</w:t>
      </w:r>
    </w:p>
    <w:p w:rsidR="00DE7846" w:rsidRPr="00DE7846" w:rsidRDefault="00DE7846" w:rsidP="002A3CFB">
      <w:pPr>
        <w:spacing w:line="360" w:lineRule="auto"/>
        <w:ind w:firstLineChars="200" w:firstLine="420"/>
        <w:rPr>
          <w:rFonts w:hint="eastAsia"/>
          <w:szCs w:val="21"/>
        </w:rPr>
      </w:pPr>
      <w:r w:rsidRPr="00DE7846">
        <w:rPr>
          <w:rFonts w:hint="eastAsia"/>
          <w:szCs w:val="21"/>
        </w:rPr>
        <w:t>为进一步贯彻落实党的教育方针增强学生的劳动观念培养大学生的自立能力，教育大学生发扬艰苦奋斗的优良传统，树立自立自强意识，促进学生德、智、体、美等全面素质的提高，引导受资助学生自觉参加校内公益劳动，自发回报国家和社会对他们的关爱，通过公益劳动也有助于培养大学生们的劳动观念，锤炼自立自强的品质</w:t>
      </w:r>
      <w:r w:rsidRPr="00DE7846">
        <w:rPr>
          <w:rFonts w:hint="eastAsia"/>
          <w:szCs w:val="21"/>
        </w:rPr>
        <w:t>。先制定本学期工作计划如下：</w:t>
      </w:r>
    </w:p>
    <w:p w:rsidR="00DE7846" w:rsidRDefault="00344F39" w:rsidP="00DE7846">
      <w:pPr>
        <w:pStyle w:val="a5"/>
        <w:numPr>
          <w:ilvl w:val="0"/>
          <w:numId w:val="1"/>
        </w:numPr>
        <w:ind w:firstLineChars="0"/>
        <w:rPr>
          <w:rFonts w:hint="eastAsia"/>
          <w:szCs w:val="21"/>
        </w:rPr>
      </w:pPr>
      <w:r>
        <w:rPr>
          <w:rFonts w:hint="eastAsia"/>
          <w:szCs w:val="21"/>
        </w:rPr>
        <w:t>实验室公益劳动：</w:t>
      </w:r>
    </w:p>
    <w:p w:rsidR="00344F39" w:rsidRPr="00344F39" w:rsidRDefault="00344F39" w:rsidP="00344F39">
      <w:pPr>
        <w:ind w:left="420"/>
        <w:rPr>
          <w:rFonts w:hint="eastAsia"/>
          <w:szCs w:val="21"/>
        </w:rPr>
      </w:pPr>
      <w:r>
        <w:rPr>
          <w:rFonts w:hint="eastAsia"/>
          <w:szCs w:val="21"/>
        </w:rPr>
        <w:t>我院实验室提供的公益劳动岗位及工时需求，根据班级人数进行分组，现做安排如下：</w:t>
      </w:r>
    </w:p>
    <w:tbl>
      <w:tblPr>
        <w:tblW w:w="7560" w:type="dxa"/>
        <w:jc w:val="center"/>
        <w:tblInd w:w="93" w:type="dxa"/>
        <w:tblLook w:val="04A0" w:firstRow="1" w:lastRow="0" w:firstColumn="1" w:lastColumn="0" w:noHBand="0" w:noVBand="1"/>
      </w:tblPr>
      <w:tblGrid>
        <w:gridCol w:w="1340"/>
        <w:gridCol w:w="1510"/>
        <w:gridCol w:w="2750"/>
        <w:gridCol w:w="1960"/>
      </w:tblGrid>
      <w:tr w:rsidR="00344F39" w:rsidRPr="00344F39" w:rsidTr="00344F39">
        <w:trPr>
          <w:trHeight w:val="285"/>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b/>
                <w:bCs/>
                <w:color w:val="000000"/>
                <w:kern w:val="0"/>
                <w:sz w:val="22"/>
                <w:szCs w:val="22"/>
              </w:rPr>
            </w:pPr>
            <w:r w:rsidRPr="00344F39">
              <w:rPr>
                <w:rFonts w:ascii="宋体" w:hAnsi="宋体" w:cs="Tahoma" w:hint="eastAsia"/>
                <w:b/>
                <w:bCs/>
                <w:color w:val="000000"/>
                <w:kern w:val="0"/>
                <w:sz w:val="22"/>
                <w:szCs w:val="22"/>
              </w:rPr>
              <w:t>班级</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b/>
                <w:bCs/>
                <w:color w:val="000000"/>
                <w:kern w:val="0"/>
                <w:sz w:val="22"/>
                <w:szCs w:val="22"/>
              </w:rPr>
            </w:pPr>
            <w:r w:rsidRPr="00344F39">
              <w:rPr>
                <w:rFonts w:ascii="宋体" w:hAnsi="宋体" w:cs="Tahoma" w:hint="eastAsia"/>
                <w:b/>
                <w:bCs/>
                <w:color w:val="000000"/>
                <w:kern w:val="0"/>
                <w:sz w:val="22"/>
                <w:szCs w:val="22"/>
              </w:rPr>
              <w:t>人数</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b/>
                <w:bCs/>
                <w:color w:val="000000"/>
                <w:kern w:val="0"/>
                <w:sz w:val="22"/>
                <w:szCs w:val="22"/>
              </w:rPr>
            </w:pPr>
            <w:r>
              <w:rPr>
                <w:rFonts w:ascii="宋体" w:hAnsi="宋体" w:cs="Tahoma" w:hint="eastAsia"/>
                <w:b/>
                <w:bCs/>
                <w:color w:val="000000"/>
                <w:kern w:val="0"/>
                <w:sz w:val="22"/>
                <w:szCs w:val="22"/>
              </w:rPr>
              <w:t>本</w:t>
            </w:r>
            <w:proofErr w:type="gramStart"/>
            <w:r>
              <w:rPr>
                <w:rFonts w:ascii="宋体" w:hAnsi="宋体" w:cs="Tahoma" w:hint="eastAsia"/>
                <w:b/>
                <w:bCs/>
                <w:color w:val="000000"/>
                <w:kern w:val="0"/>
                <w:sz w:val="22"/>
                <w:szCs w:val="22"/>
              </w:rPr>
              <w:t>学期</w:t>
            </w:r>
            <w:r w:rsidRPr="00344F39">
              <w:rPr>
                <w:rFonts w:ascii="宋体" w:hAnsi="宋体" w:cs="Tahoma" w:hint="eastAsia"/>
                <w:b/>
                <w:bCs/>
                <w:color w:val="000000"/>
                <w:kern w:val="0"/>
                <w:sz w:val="22"/>
                <w:szCs w:val="22"/>
              </w:rPr>
              <w:t>公益</w:t>
            </w:r>
            <w:proofErr w:type="gramEnd"/>
            <w:r w:rsidRPr="00344F39">
              <w:rPr>
                <w:rFonts w:ascii="宋体" w:hAnsi="宋体" w:cs="Tahoma" w:hint="eastAsia"/>
                <w:b/>
                <w:bCs/>
                <w:color w:val="000000"/>
                <w:kern w:val="0"/>
                <w:sz w:val="22"/>
                <w:szCs w:val="22"/>
              </w:rPr>
              <w:t>时间（6h/人）</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b/>
                <w:bCs/>
                <w:color w:val="000000"/>
                <w:kern w:val="0"/>
                <w:sz w:val="22"/>
                <w:szCs w:val="22"/>
              </w:rPr>
            </w:pPr>
            <w:r w:rsidRPr="00344F39">
              <w:rPr>
                <w:rFonts w:ascii="宋体" w:hAnsi="宋体" w:cs="Tahoma" w:hint="eastAsia"/>
                <w:b/>
                <w:bCs/>
                <w:color w:val="000000"/>
                <w:kern w:val="0"/>
                <w:sz w:val="22"/>
                <w:szCs w:val="22"/>
              </w:rPr>
              <w:t>实验室小组</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电信</w:t>
            </w:r>
            <w:r w:rsidRPr="00344F39">
              <w:rPr>
                <w:rFonts w:ascii="Tahoma" w:hAnsi="Tahoma" w:cs="Tahoma"/>
                <w:color w:val="000000"/>
                <w:kern w:val="0"/>
                <w:sz w:val="22"/>
                <w:szCs w:val="22"/>
              </w:rPr>
              <w:t>151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5</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电信</w:t>
            </w:r>
            <w:r w:rsidRPr="00344F39">
              <w:rPr>
                <w:rFonts w:ascii="Tahoma" w:hAnsi="Tahoma" w:cs="Tahoma"/>
                <w:color w:val="000000"/>
                <w:kern w:val="0"/>
                <w:sz w:val="22"/>
                <w:szCs w:val="22"/>
              </w:rPr>
              <w:t>152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10</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电信</w:t>
            </w:r>
            <w:r w:rsidRPr="00344F39">
              <w:rPr>
                <w:rFonts w:ascii="Tahoma" w:hAnsi="Tahoma" w:cs="Tahoma"/>
                <w:color w:val="000000"/>
                <w:kern w:val="0"/>
                <w:sz w:val="22"/>
                <w:szCs w:val="22"/>
              </w:rPr>
              <w:t>161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电信</w:t>
            </w:r>
            <w:r w:rsidRPr="00344F39">
              <w:rPr>
                <w:rFonts w:ascii="Tahoma" w:hAnsi="Tahoma" w:cs="Tahoma"/>
                <w:color w:val="000000"/>
                <w:kern w:val="0"/>
                <w:sz w:val="22"/>
                <w:szCs w:val="22"/>
              </w:rPr>
              <w:t>162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36</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自动化</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5</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自动化</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9</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54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电气</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土木</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15</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90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土木</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土木</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10</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土木</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数媒</w:t>
            </w:r>
            <w:proofErr w:type="gramEnd"/>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10</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proofErr w:type="gramStart"/>
            <w:r w:rsidRPr="00344F39">
              <w:rPr>
                <w:rFonts w:ascii="宋体" w:hAnsi="宋体" w:cs="Tahoma" w:hint="eastAsia"/>
                <w:color w:val="000000"/>
                <w:kern w:val="0"/>
                <w:sz w:val="22"/>
                <w:szCs w:val="22"/>
              </w:rPr>
              <w:t>数媒</w:t>
            </w:r>
            <w:proofErr w:type="gramEnd"/>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工设</w:t>
            </w:r>
            <w:proofErr w:type="gramEnd"/>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5</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30</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proofErr w:type="gramStart"/>
            <w:r w:rsidRPr="00344F39">
              <w:rPr>
                <w:rFonts w:ascii="宋体" w:hAnsi="宋体" w:cs="Tahoma" w:hint="eastAsia"/>
                <w:color w:val="000000"/>
                <w:kern w:val="0"/>
                <w:sz w:val="22"/>
                <w:szCs w:val="22"/>
              </w:rPr>
              <w:t>工设</w:t>
            </w:r>
            <w:proofErr w:type="gramEnd"/>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工设</w:t>
            </w:r>
            <w:proofErr w:type="gramEnd"/>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8</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48</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proofErr w:type="gramStart"/>
            <w:r w:rsidRPr="00344F39">
              <w:rPr>
                <w:rFonts w:ascii="宋体" w:hAnsi="宋体" w:cs="Tahoma" w:hint="eastAsia"/>
                <w:color w:val="000000"/>
                <w:kern w:val="0"/>
                <w:sz w:val="22"/>
                <w:szCs w:val="22"/>
              </w:rPr>
              <w:t>工设</w:t>
            </w:r>
            <w:proofErr w:type="gramEnd"/>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机自</w:t>
            </w:r>
            <w:r w:rsidRPr="00344F39">
              <w:rPr>
                <w:rFonts w:ascii="Tahoma" w:hAnsi="Tahoma" w:cs="Tahoma"/>
                <w:color w:val="000000"/>
                <w:kern w:val="0"/>
                <w:sz w:val="22"/>
                <w:szCs w:val="22"/>
              </w:rPr>
              <w:t>151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36</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机械</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机自</w:t>
            </w:r>
            <w:r w:rsidRPr="00344F39">
              <w:rPr>
                <w:rFonts w:ascii="Tahoma" w:hAnsi="Tahoma" w:cs="Tahoma"/>
                <w:color w:val="000000"/>
                <w:kern w:val="0"/>
                <w:sz w:val="22"/>
                <w:szCs w:val="22"/>
              </w:rPr>
              <w:t>152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7</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42</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机械</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机自</w:t>
            </w:r>
            <w:r w:rsidRPr="00344F39">
              <w:rPr>
                <w:rFonts w:ascii="Tahoma" w:hAnsi="Tahoma" w:cs="Tahoma"/>
                <w:color w:val="000000"/>
                <w:kern w:val="0"/>
                <w:sz w:val="22"/>
                <w:szCs w:val="22"/>
              </w:rPr>
              <w:t>161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机械</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机自</w:t>
            </w:r>
            <w:r w:rsidRPr="00344F39">
              <w:rPr>
                <w:rFonts w:ascii="Tahoma" w:hAnsi="Tahoma" w:cs="Tahoma"/>
                <w:color w:val="000000"/>
                <w:kern w:val="0"/>
                <w:sz w:val="22"/>
                <w:szCs w:val="22"/>
              </w:rPr>
              <w:t>162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机械</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材控</w:t>
            </w:r>
            <w:proofErr w:type="gramEnd"/>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机械</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材控</w:t>
            </w:r>
            <w:proofErr w:type="gramEnd"/>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7</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42</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光电</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光电</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光电</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宋体" w:hAnsi="宋体" w:cs="Tahoma" w:hint="eastAsia"/>
                <w:color w:val="000000"/>
                <w:kern w:val="0"/>
                <w:sz w:val="22"/>
                <w:szCs w:val="22"/>
              </w:rPr>
              <w:t>光电</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光电</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光源</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光电</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光源</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18</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光电</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计</w:t>
            </w:r>
            <w:r w:rsidRPr="00344F39">
              <w:rPr>
                <w:rFonts w:ascii="Tahoma" w:hAnsi="Tahoma" w:cs="Tahoma"/>
                <w:color w:val="000000"/>
                <w:kern w:val="0"/>
                <w:sz w:val="22"/>
                <w:szCs w:val="22"/>
              </w:rPr>
              <w:t>151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11</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66</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计算机技术</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计</w:t>
            </w:r>
            <w:r w:rsidRPr="00344F39">
              <w:rPr>
                <w:rFonts w:ascii="Tahoma" w:hAnsi="Tahoma" w:cs="Tahoma"/>
                <w:color w:val="000000"/>
                <w:kern w:val="0"/>
                <w:sz w:val="22"/>
                <w:szCs w:val="22"/>
              </w:rPr>
              <w:t>152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9</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54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计算机技术</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网络</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18</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计算机技术</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计</w:t>
            </w:r>
            <w:r w:rsidRPr="00344F39">
              <w:rPr>
                <w:rFonts w:ascii="Tahoma" w:hAnsi="Tahoma" w:cs="Tahoma"/>
                <w:color w:val="000000"/>
                <w:kern w:val="0"/>
                <w:sz w:val="22"/>
                <w:szCs w:val="22"/>
              </w:rPr>
              <w:t>162</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8</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48</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计</w:t>
            </w:r>
            <w:r w:rsidRPr="00344F39">
              <w:rPr>
                <w:rFonts w:ascii="Tahoma" w:hAnsi="Tahoma" w:cs="Tahoma"/>
                <w:color w:val="000000"/>
                <w:kern w:val="0"/>
                <w:sz w:val="22"/>
                <w:szCs w:val="22"/>
              </w:rPr>
              <w:t>161</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24</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网络</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7</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42</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信计</w:t>
            </w:r>
            <w:r w:rsidRPr="00344F39">
              <w:rPr>
                <w:rFonts w:ascii="Tahoma" w:hAnsi="Tahoma" w:cs="Tahoma"/>
                <w:color w:val="000000"/>
                <w:kern w:val="0"/>
                <w:sz w:val="22"/>
                <w:szCs w:val="22"/>
              </w:rPr>
              <w:t>15</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36</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信计</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11</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66</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r w:rsidR="00344F39" w:rsidRPr="00344F39" w:rsidTr="00344F39">
        <w:trPr>
          <w:trHeight w:val="285"/>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344F39">
            <w:pPr>
              <w:widowControl/>
              <w:jc w:val="left"/>
              <w:rPr>
                <w:rFonts w:ascii="Tahoma" w:hAnsi="Tahoma" w:cs="Tahoma"/>
                <w:color w:val="000000"/>
                <w:kern w:val="0"/>
                <w:sz w:val="22"/>
                <w:szCs w:val="22"/>
              </w:rPr>
            </w:pPr>
            <w:r w:rsidRPr="00344F39">
              <w:rPr>
                <w:rFonts w:ascii="Tahoma" w:hAnsi="Tahoma" w:cs="Tahoma"/>
                <w:color w:val="000000"/>
                <w:kern w:val="0"/>
                <w:sz w:val="22"/>
                <w:szCs w:val="22"/>
              </w:rPr>
              <w:t>数学</w:t>
            </w:r>
            <w:r w:rsidRPr="00344F39">
              <w:rPr>
                <w:rFonts w:ascii="Tahoma" w:hAnsi="Tahoma" w:cs="Tahoma"/>
                <w:color w:val="000000"/>
                <w:kern w:val="0"/>
                <w:sz w:val="22"/>
                <w:szCs w:val="22"/>
              </w:rPr>
              <w:t>16</w:t>
            </w:r>
          </w:p>
        </w:tc>
        <w:tc>
          <w:tcPr>
            <w:tcW w:w="151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8</w:t>
            </w:r>
          </w:p>
        </w:tc>
        <w:tc>
          <w:tcPr>
            <w:tcW w:w="275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Tahoma" w:hAnsi="Tahoma" w:cs="Tahoma"/>
                <w:color w:val="000000"/>
                <w:kern w:val="0"/>
                <w:sz w:val="22"/>
                <w:szCs w:val="22"/>
              </w:rPr>
            </w:pPr>
            <w:r w:rsidRPr="00344F39">
              <w:rPr>
                <w:rFonts w:ascii="Tahoma" w:hAnsi="Tahoma" w:cs="Tahoma"/>
                <w:color w:val="000000"/>
                <w:kern w:val="0"/>
                <w:sz w:val="22"/>
                <w:szCs w:val="22"/>
              </w:rPr>
              <w:t>48</w:t>
            </w:r>
          </w:p>
        </w:tc>
        <w:tc>
          <w:tcPr>
            <w:tcW w:w="1960"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344F39">
            <w:pPr>
              <w:widowControl/>
              <w:jc w:val="center"/>
              <w:rPr>
                <w:rFonts w:ascii="宋体" w:hAnsi="宋体" w:cs="Tahoma"/>
                <w:color w:val="000000"/>
                <w:kern w:val="0"/>
                <w:sz w:val="22"/>
                <w:szCs w:val="22"/>
              </w:rPr>
            </w:pPr>
            <w:r w:rsidRPr="00344F39">
              <w:rPr>
                <w:rFonts w:ascii="宋体" w:hAnsi="宋体" w:cs="Tahoma" w:hint="eastAsia"/>
                <w:color w:val="000000"/>
                <w:kern w:val="0"/>
                <w:sz w:val="22"/>
                <w:szCs w:val="22"/>
              </w:rPr>
              <w:t>计算机教学</w:t>
            </w:r>
          </w:p>
        </w:tc>
      </w:tr>
    </w:tbl>
    <w:p w:rsidR="00344F39" w:rsidRPr="002A3CFB" w:rsidRDefault="002A3CFB" w:rsidP="002A3CFB">
      <w:pPr>
        <w:pStyle w:val="a5"/>
        <w:ind w:left="780" w:firstLineChars="0" w:firstLine="0"/>
        <w:rPr>
          <w:rFonts w:hint="eastAsia"/>
          <w:szCs w:val="21"/>
        </w:rPr>
      </w:pPr>
      <w:r>
        <w:rPr>
          <w:rFonts w:hint="eastAsia"/>
          <w:szCs w:val="21"/>
        </w:rPr>
        <w:t>具体工作需求时间，由实验室负责老师统筹安排，由小组长传达通知。</w:t>
      </w:r>
      <w:bookmarkStart w:id="0" w:name="_GoBack"/>
      <w:bookmarkEnd w:id="0"/>
    </w:p>
    <w:p w:rsidR="00DE7846" w:rsidRDefault="00DE7846" w:rsidP="00DE7846">
      <w:pPr>
        <w:pStyle w:val="a5"/>
        <w:numPr>
          <w:ilvl w:val="0"/>
          <w:numId w:val="1"/>
        </w:numPr>
        <w:ind w:firstLineChars="0"/>
        <w:rPr>
          <w:rFonts w:hint="eastAsia"/>
          <w:szCs w:val="21"/>
        </w:rPr>
      </w:pPr>
      <w:r>
        <w:rPr>
          <w:rFonts w:hint="eastAsia"/>
          <w:szCs w:val="21"/>
        </w:rPr>
        <w:lastRenderedPageBreak/>
        <w:t>石湖书院</w:t>
      </w:r>
      <w:r w:rsidR="00344F39">
        <w:rPr>
          <w:rFonts w:hint="eastAsia"/>
          <w:szCs w:val="21"/>
        </w:rPr>
        <w:t>卫生</w:t>
      </w:r>
      <w:r>
        <w:rPr>
          <w:rFonts w:hint="eastAsia"/>
          <w:szCs w:val="21"/>
        </w:rPr>
        <w:t>打扫公益劳动</w:t>
      </w:r>
    </w:p>
    <w:p w:rsidR="00344F39" w:rsidRDefault="00344F39" w:rsidP="00344F39">
      <w:pPr>
        <w:pStyle w:val="a5"/>
        <w:ind w:left="780" w:firstLineChars="0" w:firstLine="0"/>
        <w:rPr>
          <w:rFonts w:hint="eastAsia"/>
          <w:szCs w:val="21"/>
        </w:rPr>
      </w:pPr>
      <w:r>
        <w:rPr>
          <w:rFonts w:hint="eastAsia"/>
          <w:szCs w:val="21"/>
        </w:rPr>
        <w:t>卫生打扫固定日为每月中旬的周三下午</w:t>
      </w:r>
      <w:r>
        <w:rPr>
          <w:rFonts w:hint="eastAsia"/>
          <w:szCs w:val="21"/>
        </w:rPr>
        <w:t>4:00</w:t>
      </w:r>
      <w:r>
        <w:rPr>
          <w:rFonts w:hint="eastAsia"/>
          <w:szCs w:val="21"/>
        </w:rPr>
        <w:t>，</w:t>
      </w:r>
      <w:r w:rsidR="00B21605">
        <w:rPr>
          <w:rFonts w:hint="eastAsia"/>
          <w:szCs w:val="21"/>
        </w:rPr>
        <w:t>岗位设置情况</w:t>
      </w:r>
      <w:r>
        <w:rPr>
          <w:rFonts w:hint="eastAsia"/>
          <w:szCs w:val="21"/>
        </w:rPr>
        <w:t>如下：</w:t>
      </w:r>
    </w:p>
    <w:tbl>
      <w:tblPr>
        <w:tblW w:w="3260" w:type="dxa"/>
        <w:tblInd w:w="959" w:type="dxa"/>
        <w:tblLook w:val="04A0" w:firstRow="1" w:lastRow="0" w:firstColumn="1" w:lastColumn="0" w:noHBand="0" w:noVBand="1"/>
      </w:tblPr>
      <w:tblGrid>
        <w:gridCol w:w="1559"/>
        <w:gridCol w:w="1701"/>
      </w:tblGrid>
      <w:tr w:rsidR="00344F39" w:rsidRPr="00344F39" w:rsidTr="00B21605">
        <w:trPr>
          <w:trHeight w:val="2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5261EB">
            <w:pPr>
              <w:widowControl/>
              <w:jc w:val="left"/>
              <w:rPr>
                <w:rFonts w:ascii="Tahoma" w:hAnsi="Tahoma" w:cs="Tahoma"/>
                <w:color w:val="000000"/>
                <w:kern w:val="0"/>
                <w:sz w:val="22"/>
                <w:szCs w:val="22"/>
              </w:rPr>
            </w:pPr>
            <w:r w:rsidRPr="00344F39">
              <w:rPr>
                <w:rFonts w:ascii="Tahoma" w:hAnsi="Tahoma" w:cs="Tahoma"/>
                <w:color w:val="000000"/>
                <w:kern w:val="0"/>
                <w:sz w:val="22"/>
                <w:szCs w:val="22"/>
              </w:rPr>
              <w:t>小组名称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44F39" w:rsidRPr="00344F39" w:rsidRDefault="00344F39" w:rsidP="005261EB">
            <w:pPr>
              <w:widowControl/>
              <w:jc w:val="center"/>
              <w:rPr>
                <w:rFonts w:ascii="Tahoma" w:hAnsi="Tahoma" w:cs="Tahoma"/>
                <w:color w:val="000000"/>
                <w:kern w:val="0"/>
                <w:sz w:val="22"/>
                <w:szCs w:val="22"/>
              </w:rPr>
            </w:pPr>
            <w:r w:rsidRPr="00344F39">
              <w:rPr>
                <w:rFonts w:ascii="Tahoma" w:hAnsi="Tahoma" w:cs="Tahoma"/>
                <w:color w:val="000000"/>
                <w:kern w:val="0"/>
                <w:sz w:val="22"/>
                <w:szCs w:val="22"/>
              </w:rPr>
              <w:t>小组人数</w:t>
            </w:r>
          </w:p>
        </w:tc>
      </w:tr>
      <w:tr w:rsidR="00344F39" w:rsidRPr="00344F39"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5261EB">
            <w:pPr>
              <w:widowControl/>
              <w:jc w:val="left"/>
              <w:rPr>
                <w:rFonts w:ascii="Tahoma" w:hAnsi="Tahoma" w:cs="Tahoma"/>
                <w:color w:val="000000"/>
                <w:kern w:val="0"/>
                <w:sz w:val="22"/>
                <w:szCs w:val="22"/>
              </w:rPr>
            </w:pPr>
            <w:r w:rsidRPr="00344F39">
              <w:rPr>
                <w:rFonts w:ascii="Tahoma" w:hAnsi="Tahoma" w:cs="Tahoma"/>
                <w:color w:val="000000"/>
                <w:kern w:val="0"/>
                <w:sz w:val="22"/>
                <w:szCs w:val="22"/>
              </w:rPr>
              <w:t>电气</w:t>
            </w:r>
          </w:p>
        </w:tc>
        <w:tc>
          <w:tcPr>
            <w:tcW w:w="1701"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5261EB">
            <w:pPr>
              <w:widowControl/>
              <w:jc w:val="center"/>
              <w:rPr>
                <w:rFonts w:ascii="Tahoma" w:hAnsi="Tahoma" w:cs="Tahoma"/>
                <w:color w:val="000000"/>
                <w:kern w:val="0"/>
                <w:sz w:val="22"/>
                <w:szCs w:val="22"/>
              </w:rPr>
            </w:pPr>
            <w:r w:rsidRPr="00344F39">
              <w:rPr>
                <w:rFonts w:ascii="Tahoma" w:hAnsi="Tahoma" w:cs="Tahoma"/>
                <w:color w:val="000000"/>
                <w:kern w:val="0"/>
                <w:sz w:val="22"/>
                <w:szCs w:val="22"/>
              </w:rPr>
              <w:t>39</w:t>
            </w:r>
          </w:p>
        </w:tc>
      </w:tr>
      <w:tr w:rsidR="00344F39" w:rsidRPr="00344F39"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44F39" w:rsidRPr="00344F39" w:rsidRDefault="00344F39" w:rsidP="005261EB">
            <w:pPr>
              <w:widowControl/>
              <w:jc w:val="left"/>
              <w:rPr>
                <w:rFonts w:ascii="Tahoma" w:hAnsi="Tahoma" w:cs="Tahoma"/>
                <w:color w:val="000000"/>
                <w:kern w:val="0"/>
                <w:sz w:val="22"/>
                <w:szCs w:val="22"/>
              </w:rPr>
            </w:pPr>
            <w:proofErr w:type="gramStart"/>
            <w:r w:rsidRPr="00344F39">
              <w:rPr>
                <w:rFonts w:ascii="Tahoma" w:hAnsi="Tahoma" w:cs="Tahoma"/>
                <w:color w:val="000000"/>
                <w:kern w:val="0"/>
                <w:sz w:val="22"/>
                <w:szCs w:val="22"/>
              </w:rPr>
              <w:t>工设</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344F39" w:rsidRPr="00344F39" w:rsidRDefault="00344F39" w:rsidP="005261EB">
            <w:pPr>
              <w:widowControl/>
              <w:jc w:val="center"/>
              <w:rPr>
                <w:rFonts w:ascii="Tahoma" w:hAnsi="Tahoma" w:cs="Tahoma"/>
                <w:color w:val="000000"/>
                <w:kern w:val="0"/>
                <w:sz w:val="22"/>
                <w:szCs w:val="22"/>
              </w:rPr>
            </w:pPr>
            <w:r w:rsidRPr="00344F39">
              <w:rPr>
                <w:rFonts w:ascii="Tahoma" w:hAnsi="Tahoma" w:cs="Tahoma"/>
                <w:color w:val="000000"/>
                <w:kern w:val="0"/>
                <w:sz w:val="22"/>
                <w:szCs w:val="22"/>
              </w:rPr>
              <w:t>13</w:t>
            </w:r>
          </w:p>
        </w:tc>
      </w:tr>
    </w:tbl>
    <w:p w:rsidR="00344F39" w:rsidRPr="00B21605" w:rsidRDefault="00344F39" w:rsidP="00B21605">
      <w:pPr>
        <w:rPr>
          <w:rFonts w:hint="eastAsia"/>
          <w:szCs w:val="21"/>
        </w:rPr>
      </w:pPr>
    </w:p>
    <w:p w:rsidR="00DE7846" w:rsidRDefault="00344F39" w:rsidP="00DE7846">
      <w:pPr>
        <w:pStyle w:val="a5"/>
        <w:numPr>
          <w:ilvl w:val="0"/>
          <w:numId w:val="1"/>
        </w:numPr>
        <w:ind w:firstLineChars="0"/>
        <w:rPr>
          <w:rFonts w:hint="eastAsia"/>
          <w:szCs w:val="21"/>
        </w:rPr>
      </w:pPr>
      <w:r>
        <w:rPr>
          <w:rFonts w:hint="eastAsia"/>
          <w:szCs w:val="21"/>
        </w:rPr>
        <w:t>弘</w:t>
      </w:r>
      <w:proofErr w:type="gramStart"/>
      <w:r>
        <w:rPr>
          <w:rFonts w:hint="eastAsia"/>
          <w:szCs w:val="21"/>
        </w:rPr>
        <w:t>毅楼卫生</w:t>
      </w:r>
      <w:proofErr w:type="gramEnd"/>
      <w:r>
        <w:rPr>
          <w:rFonts w:hint="eastAsia"/>
          <w:szCs w:val="21"/>
        </w:rPr>
        <w:t>打扫公益劳动</w:t>
      </w:r>
    </w:p>
    <w:p w:rsidR="00B21605" w:rsidRDefault="00B21605" w:rsidP="00B21605">
      <w:pPr>
        <w:pStyle w:val="a5"/>
        <w:ind w:left="780" w:firstLineChars="0" w:firstLine="0"/>
        <w:rPr>
          <w:rFonts w:hint="eastAsia"/>
          <w:szCs w:val="21"/>
        </w:rPr>
      </w:pPr>
      <w:r>
        <w:rPr>
          <w:rFonts w:hint="eastAsia"/>
          <w:szCs w:val="21"/>
        </w:rPr>
        <w:t>卫生打扫固定日为每月中旬的周三下午</w:t>
      </w:r>
      <w:r>
        <w:rPr>
          <w:rFonts w:hint="eastAsia"/>
          <w:szCs w:val="21"/>
        </w:rPr>
        <w:t>4:00</w:t>
      </w:r>
      <w:r>
        <w:rPr>
          <w:rFonts w:hint="eastAsia"/>
          <w:szCs w:val="21"/>
        </w:rPr>
        <w:t>，岗位设置情况如下：</w:t>
      </w:r>
    </w:p>
    <w:tbl>
      <w:tblPr>
        <w:tblW w:w="3260" w:type="dxa"/>
        <w:tblInd w:w="959" w:type="dxa"/>
        <w:tblLook w:val="04A0" w:firstRow="1" w:lastRow="0" w:firstColumn="1" w:lastColumn="0" w:noHBand="0" w:noVBand="1"/>
      </w:tblPr>
      <w:tblGrid>
        <w:gridCol w:w="1559"/>
        <w:gridCol w:w="1701"/>
      </w:tblGrid>
      <w:tr w:rsidR="00B21605" w:rsidRPr="00B21605" w:rsidTr="00B21605">
        <w:trPr>
          <w:trHeight w:val="2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小组名称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小组人数</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光电</w:t>
            </w:r>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22</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机械</w:t>
            </w:r>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25</w:t>
            </w:r>
          </w:p>
        </w:tc>
      </w:tr>
    </w:tbl>
    <w:p w:rsidR="00B21605" w:rsidRPr="00B21605" w:rsidRDefault="00B21605" w:rsidP="00B21605">
      <w:pPr>
        <w:pStyle w:val="a5"/>
        <w:ind w:left="780" w:firstLineChars="0" w:firstLine="0"/>
        <w:rPr>
          <w:rFonts w:hint="eastAsia"/>
          <w:szCs w:val="21"/>
        </w:rPr>
      </w:pPr>
    </w:p>
    <w:p w:rsidR="00344F39" w:rsidRDefault="00344F39" w:rsidP="00DE7846">
      <w:pPr>
        <w:pStyle w:val="a5"/>
        <w:numPr>
          <w:ilvl w:val="0"/>
          <w:numId w:val="1"/>
        </w:numPr>
        <w:ind w:firstLineChars="0"/>
        <w:rPr>
          <w:rFonts w:hint="eastAsia"/>
          <w:szCs w:val="21"/>
        </w:rPr>
      </w:pPr>
      <w:r>
        <w:rPr>
          <w:rFonts w:hint="eastAsia"/>
          <w:szCs w:val="21"/>
        </w:rPr>
        <w:t>12A</w:t>
      </w:r>
      <w:r>
        <w:rPr>
          <w:rFonts w:hint="eastAsia"/>
          <w:szCs w:val="21"/>
        </w:rPr>
        <w:t>卫生打扫公益劳动</w:t>
      </w:r>
    </w:p>
    <w:p w:rsidR="00B21605" w:rsidRDefault="00B21605" w:rsidP="00B21605">
      <w:pPr>
        <w:pStyle w:val="a5"/>
        <w:ind w:left="780" w:firstLineChars="0" w:firstLine="0"/>
        <w:rPr>
          <w:rFonts w:hint="eastAsia"/>
          <w:szCs w:val="21"/>
        </w:rPr>
      </w:pPr>
      <w:r>
        <w:rPr>
          <w:rFonts w:hint="eastAsia"/>
          <w:szCs w:val="21"/>
        </w:rPr>
        <w:t>卫生打扫</w:t>
      </w:r>
      <w:r>
        <w:rPr>
          <w:rFonts w:hint="eastAsia"/>
          <w:szCs w:val="21"/>
        </w:rPr>
        <w:t>固定日为每月中旬的周三下午</w:t>
      </w:r>
      <w:r>
        <w:rPr>
          <w:rFonts w:hint="eastAsia"/>
          <w:szCs w:val="21"/>
        </w:rPr>
        <w:t>4:00</w:t>
      </w:r>
      <w:r>
        <w:rPr>
          <w:rFonts w:hint="eastAsia"/>
          <w:szCs w:val="21"/>
        </w:rPr>
        <w:t>，岗位设置情况如下：</w:t>
      </w:r>
    </w:p>
    <w:tbl>
      <w:tblPr>
        <w:tblW w:w="3260" w:type="dxa"/>
        <w:tblInd w:w="959" w:type="dxa"/>
        <w:tblLook w:val="04A0" w:firstRow="1" w:lastRow="0" w:firstColumn="1" w:lastColumn="0" w:noHBand="0" w:noVBand="1"/>
      </w:tblPr>
      <w:tblGrid>
        <w:gridCol w:w="1559"/>
        <w:gridCol w:w="1701"/>
      </w:tblGrid>
      <w:tr w:rsidR="00B21605" w:rsidRPr="00B21605" w:rsidTr="00B21605">
        <w:trPr>
          <w:trHeight w:val="2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小组名称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小组人数</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土木</w:t>
            </w:r>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25</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计算机技术</w:t>
            </w:r>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23</w:t>
            </w:r>
          </w:p>
        </w:tc>
      </w:tr>
    </w:tbl>
    <w:p w:rsidR="00B21605" w:rsidRDefault="00B21605" w:rsidP="00B21605">
      <w:pPr>
        <w:pStyle w:val="a5"/>
        <w:ind w:left="780" w:firstLineChars="0" w:firstLine="0"/>
        <w:rPr>
          <w:rFonts w:hint="eastAsia"/>
          <w:szCs w:val="21"/>
        </w:rPr>
      </w:pPr>
    </w:p>
    <w:p w:rsidR="00344F39" w:rsidRDefault="00344F39" w:rsidP="00DE7846">
      <w:pPr>
        <w:pStyle w:val="a5"/>
        <w:numPr>
          <w:ilvl w:val="0"/>
          <w:numId w:val="1"/>
        </w:numPr>
        <w:ind w:firstLineChars="0"/>
        <w:rPr>
          <w:rFonts w:hint="eastAsia"/>
          <w:szCs w:val="21"/>
        </w:rPr>
      </w:pPr>
      <w:r>
        <w:rPr>
          <w:rFonts w:hint="eastAsia"/>
          <w:szCs w:val="21"/>
        </w:rPr>
        <w:t>18</w:t>
      </w:r>
      <w:r>
        <w:rPr>
          <w:rFonts w:hint="eastAsia"/>
          <w:szCs w:val="21"/>
        </w:rPr>
        <w:t>幢卫生打扫公益劳动</w:t>
      </w:r>
    </w:p>
    <w:p w:rsidR="00B21605" w:rsidRDefault="00B21605" w:rsidP="00B21605">
      <w:pPr>
        <w:pStyle w:val="a5"/>
        <w:ind w:left="780" w:firstLineChars="0" w:firstLine="0"/>
        <w:rPr>
          <w:rFonts w:hint="eastAsia"/>
          <w:szCs w:val="21"/>
        </w:rPr>
      </w:pPr>
      <w:r>
        <w:rPr>
          <w:rFonts w:hint="eastAsia"/>
          <w:szCs w:val="21"/>
        </w:rPr>
        <w:t>卫生打扫固定日为每月中旬的周三下午</w:t>
      </w:r>
      <w:r>
        <w:rPr>
          <w:rFonts w:hint="eastAsia"/>
          <w:szCs w:val="21"/>
        </w:rPr>
        <w:t>4:00</w:t>
      </w:r>
      <w:r>
        <w:rPr>
          <w:rFonts w:hint="eastAsia"/>
          <w:szCs w:val="21"/>
        </w:rPr>
        <w:t>，岗位设置情况如下：</w:t>
      </w:r>
    </w:p>
    <w:tbl>
      <w:tblPr>
        <w:tblW w:w="3260" w:type="dxa"/>
        <w:tblInd w:w="959" w:type="dxa"/>
        <w:tblLook w:val="04A0" w:firstRow="1" w:lastRow="0" w:firstColumn="1" w:lastColumn="0" w:noHBand="0" w:noVBand="1"/>
      </w:tblPr>
      <w:tblGrid>
        <w:gridCol w:w="1559"/>
        <w:gridCol w:w="1701"/>
      </w:tblGrid>
      <w:tr w:rsidR="00B21605" w:rsidRPr="00B21605" w:rsidTr="00B21605">
        <w:trPr>
          <w:trHeight w:val="2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小组名称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小组人数</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proofErr w:type="gramStart"/>
            <w:r w:rsidRPr="00B21605">
              <w:rPr>
                <w:rFonts w:ascii="Tahoma" w:hAnsi="Tahoma" w:cs="Tahoma"/>
                <w:color w:val="000000"/>
                <w:kern w:val="0"/>
                <w:sz w:val="22"/>
                <w:szCs w:val="22"/>
              </w:rPr>
              <w:t>数媒</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10</w:t>
            </w:r>
          </w:p>
        </w:tc>
      </w:tr>
      <w:tr w:rsidR="00B21605" w:rsidRPr="00B21605" w:rsidTr="00B21605">
        <w:trPr>
          <w:trHeight w:val="285"/>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B21605" w:rsidRPr="00B21605" w:rsidRDefault="00B21605" w:rsidP="00B21605">
            <w:pPr>
              <w:widowControl/>
              <w:jc w:val="left"/>
              <w:rPr>
                <w:rFonts w:ascii="Tahoma" w:hAnsi="Tahoma" w:cs="Tahoma"/>
                <w:color w:val="000000"/>
                <w:kern w:val="0"/>
                <w:sz w:val="22"/>
                <w:szCs w:val="22"/>
              </w:rPr>
            </w:pPr>
            <w:r w:rsidRPr="00B21605">
              <w:rPr>
                <w:rFonts w:ascii="Tahoma" w:hAnsi="Tahoma" w:cs="Tahoma"/>
                <w:color w:val="000000"/>
                <w:kern w:val="0"/>
                <w:sz w:val="22"/>
                <w:szCs w:val="22"/>
              </w:rPr>
              <w:t>计算机教学</w:t>
            </w:r>
          </w:p>
        </w:tc>
        <w:tc>
          <w:tcPr>
            <w:tcW w:w="1701" w:type="dxa"/>
            <w:tcBorders>
              <w:top w:val="nil"/>
              <w:left w:val="nil"/>
              <w:bottom w:val="single" w:sz="4" w:space="0" w:color="auto"/>
              <w:right w:val="single" w:sz="4" w:space="0" w:color="auto"/>
            </w:tcBorders>
            <w:shd w:val="clear" w:color="auto" w:fill="auto"/>
            <w:noWrap/>
            <w:vAlign w:val="bottom"/>
            <w:hideMark/>
          </w:tcPr>
          <w:p w:rsidR="00B21605" w:rsidRPr="00B21605" w:rsidRDefault="00B21605" w:rsidP="00B21605">
            <w:pPr>
              <w:widowControl/>
              <w:jc w:val="center"/>
              <w:rPr>
                <w:rFonts w:ascii="Tahoma" w:hAnsi="Tahoma" w:cs="Tahoma"/>
                <w:color w:val="000000"/>
                <w:kern w:val="0"/>
                <w:sz w:val="22"/>
                <w:szCs w:val="22"/>
              </w:rPr>
            </w:pPr>
            <w:r w:rsidRPr="00B21605">
              <w:rPr>
                <w:rFonts w:ascii="Tahoma" w:hAnsi="Tahoma" w:cs="Tahoma"/>
                <w:color w:val="000000"/>
                <w:kern w:val="0"/>
                <w:sz w:val="22"/>
                <w:szCs w:val="22"/>
              </w:rPr>
              <w:t>44</w:t>
            </w:r>
          </w:p>
        </w:tc>
      </w:tr>
    </w:tbl>
    <w:p w:rsidR="00B21605" w:rsidRDefault="00B21605" w:rsidP="00B21605">
      <w:pPr>
        <w:pStyle w:val="a5"/>
        <w:ind w:left="780" w:firstLineChars="0" w:firstLine="0"/>
        <w:rPr>
          <w:rFonts w:hint="eastAsia"/>
          <w:szCs w:val="21"/>
        </w:rPr>
      </w:pPr>
    </w:p>
    <w:p w:rsidR="00344F39" w:rsidRPr="00DE7846" w:rsidRDefault="00344F39" w:rsidP="00DE7846">
      <w:pPr>
        <w:pStyle w:val="a5"/>
        <w:numPr>
          <w:ilvl w:val="0"/>
          <w:numId w:val="1"/>
        </w:numPr>
        <w:ind w:firstLineChars="0"/>
        <w:rPr>
          <w:rFonts w:hint="eastAsia"/>
          <w:szCs w:val="21"/>
        </w:rPr>
      </w:pPr>
      <w:r>
        <w:rPr>
          <w:rFonts w:hint="eastAsia"/>
          <w:szCs w:val="21"/>
        </w:rPr>
        <w:t>其它可能存在公益劳动的情况：我院大型活动时，如运动会、毕业典礼、大型晚会、领导会务、考试引导、临时性会务助理、文明城市巡查等等，涉及少量人数时的临时性公益需求岗位。</w:t>
      </w:r>
    </w:p>
    <w:sectPr w:rsidR="00344F39" w:rsidRPr="00DE7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58" w:rsidRDefault="00301358" w:rsidP="00DE7846">
      <w:r>
        <w:separator/>
      </w:r>
    </w:p>
  </w:endnote>
  <w:endnote w:type="continuationSeparator" w:id="0">
    <w:p w:rsidR="00301358" w:rsidRDefault="00301358" w:rsidP="00DE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58" w:rsidRDefault="00301358" w:rsidP="00DE7846">
      <w:r>
        <w:separator/>
      </w:r>
    </w:p>
  </w:footnote>
  <w:footnote w:type="continuationSeparator" w:id="0">
    <w:p w:rsidR="00301358" w:rsidRDefault="00301358" w:rsidP="00DE7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D82"/>
    <w:multiLevelType w:val="hybridMultilevel"/>
    <w:tmpl w:val="AD482AD8"/>
    <w:lvl w:ilvl="0" w:tplc="A72E42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19"/>
    <w:rsid w:val="001232F6"/>
    <w:rsid w:val="002A3CFB"/>
    <w:rsid w:val="00301358"/>
    <w:rsid w:val="00344F39"/>
    <w:rsid w:val="00542058"/>
    <w:rsid w:val="00B21605"/>
    <w:rsid w:val="00DE7846"/>
    <w:rsid w:val="00EA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8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7846"/>
    <w:rPr>
      <w:sz w:val="18"/>
      <w:szCs w:val="18"/>
    </w:rPr>
  </w:style>
  <w:style w:type="paragraph" w:styleId="a4">
    <w:name w:val="footer"/>
    <w:basedOn w:val="a"/>
    <w:link w:val="Char0"/>
    <w:uiPriority w:val="99"/>
    <w:unhideWhenUsed/>
    <w:rsid w:val="00DE78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7846"/>
    <w:rPr>
      <w:sz w:val="18"/>
      <w:szCs w:val="18"/>
    </w:rPr>
  </w:style>
  <w:style w:type="paragraph" w:styleId="a5">
    <w:name w:val="List Paragraph"/>
    <w:basedOn w:val="a"/>
    <w:uiPriority w:val="34"/>
    <w:qFormat/>
    <w:rsid w:val="00DE78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8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7846"/>
    <w:rPr>
      <w:sz w:val="18"/>
      <w:szCs w:val="18"/>
    </w:rPr>
  </w:style>
  <w:style w:type="paragraph" w:styleId="a4">
    <w:name w:val="footer"/>
    <w:basedOn w:val="a"/>
    <w:link w:val="Char0"/>
    <w:uiPriority w:val="99"/>
    <w:unhideWhenUsed/>
    <w:rsid w:val="00DE78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7846"/>
    <w:rPr>
      <w:sz w:val="18"/>
      <w:szCs w:val="18"/>
    </w:rPr>
  </w:style>
  <w:style w:type="paragraph" w:styleId="a5">
    <w:name w:val="List Paragraph"/>
    <w:basedOn w:val="a"/>
    <w:uiPriority w:val="34"/>
    <w:qFormat/>
    <w:rsid w:val="00DE78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944">
      <w:bodyDiv w:val="1"/>
      <w:marLeft w:val="0"/>
      <w:marRight w:val="0"/>
      <w:marTop w:val="0"/>
      <w:marBottom w:val="0"/>
      <w:divBdr>
        <w:top w:val="none" w:sz="0" w:space="0" w:color="auto"/>
        <w:left w:val="none" w:sz="0" w:space="0" w:color="auto"/>
        <w:bottom w:val="none" w:sz="0" w:space="0" w:color="auto"/>
        <w:right w:val="none" w:sz="0" w:space="0" w:color="auto"/>
      </w:divBdr>
    </w:div>
    <w:div w:id="562447926">
      <w:bodyDiv w:val="1"/>
      <w:marLeft w:val="0"/>
      <w:marRight w:val="0"/>
      <w:marTop w:val="0"/>
      <w:marBottom w:val="0"/>
      <w:divBdr>
        <w:top w:val="none" w:sz="0" w:space="0" w:color="auto"/>
        <w:left w:val="none" w:sz="0" w:space="0" w:color="auto"/>
        <w:bottom w:val="none" w:sz="0" w:space="0" w:color="auto"/>
        <w:right w:val="none" w:sz="0" w:space="0" w:color="auto"/>
      </w:divBdr>
    </w:div>
    <w:div w:id="773523745">
      <w:bodyDiv w:val="1"/>
      <w:marLeft w:val="0"/>
      <w:marRight w:val="0"/>
      <w:marTop w:val="0"/>
      <w:marBottom w:val="0"/>
      <w:divBdr>
        <w:top w:val="none" w:sz="0" w:space="0" w:color="auto"/>
        <w:left w:val="none" w:sz="0" w:space="0" w:color="auto"/>
        <w:bottom w:val="none" w:sz="0" w:space="0" w:color="auto"/>
        <w:right w:val="none" w:sz="0" w:space="0" w:color="auto"/>
      </w:divBdr>
    </w:div>
    <w:div w:id="1252469769">
      <w:bodyDiv w:val="1"/>
      <w:marLeft w:val="0"/>
      <w:marRight w:val="0"/>
      <w:marTop w:val="0"/>
      <w:marBottom w:val="0"/>
      <w:divBdr>
        <w:top w:val="none" w:sz="0" w:space="0" w:color="auto"/>
        <w:left w:val="none" w:sz="0" w:space="0" w:color="auto"/>
        <w:bottom w:val="none" w:sz="0" w:space="0" w:color="auto"/>
        <w:right w:val="none" w:sz="0" w:space="0" w:color="auto"/>
      </w:divBdr>
    </w:div>
    <w:div w:id="18642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cp:revision>
  <dcterms:created xsi:type="dcterms:W3CDTF">2017-03-03T00:32:00Z</dcterms:created>
  <dcterms:modified xsi:type="dcterms:W3CDTF">2017-03-03T00:59:00Z</dcterms:modified>
</cp:coreProperties>
</file>